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3" w:rsidRPr="00A27D73" w:rsidRDefault="002433B2" w:rsidP="00A27D73">
      <w:pPr>
        <w:spacing w:line="720" w:lineRule="auto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-113665</wp:posOffset>
                </wp:positionV>
                <wp:extent cx="6000750" cy="91440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D73" w:rsidRPr="00A27D73" w:rsidRDefault="00A27D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A27D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問合せ</w:t>
                            </w:r>
                            <w:r w:rsidRPr="00A27D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・申込み先</w:t>
                            </w:r>
                          </w:p>
                          <w:p w:rsidR="00A27D73" w:rsidRPr="00BE2F9E" w:rsidRDefault="00A27D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E2F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（公財）みやぎ産業振興機構　事業支援課アグリビジネス支援室　担当：</w:t>
                            </w:r>
                            <w:r w:rsidR="002433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大和田、加藤</w:t>
                            </w:r>
                          </w:p>
                          <w:p w:rsidR="00A27D73" w:rsidRDefault="00BE2F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E2F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BE2F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〒980-0011</w:t>
                            </w:r>
                            <w:r w:rsidRPr="00BE2F9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</w:t>
                            </w:r>
                            <w:r w:rsidRPr="00BE2F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仙台市青葉区上杉1-14-2　電話：022-225-6697　FAX：022-263-6923</w:t>
                            </w:r>
                          </w:p>
                          <w:p w:rsidR="00BE2F9E" w:rsidRPr="00BE2F9E" w:rsidRDefault="00BE2F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e-mail：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soudan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＠joho-miyagi.or.jp　     ホームページ：http://www.joho-miyagi.or.jp/agri/</w:t>
                            </w:r>
                          </w:p>
                        </w:txbxContent>
                      </wps:txbx>
                      <wps:bodyPr rot="0" vert="horz" wrap="square" lIns="36000" tIns="5400" rIns="36000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4.85pt;margin-top:-8.95pt;width:472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" filled="f" strokeweight=".25pt">
                <v:textbox inset="1mm,.15mm,1mm,.15mm">
                  <w:txbxContent>
                    <w:p w:rsidR="00A27D73" w:rsidRPr="00A27D73" w:rsidRDefault="00A27D7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A27D7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問合せ</w:t>
                      </w:r>
                      <w:r w:rsidRPr="00A27D7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・申込み先</w:t>
                      </w:r>
                    </w:p>
                    <w:p w:rsidR="00A27D73" w:rsidRPr="00BE2F9E" w:rsidRDefault="00A27D7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E2F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（公財）みやぎ産業振興機構　事業支援課アグリビジネス支援室　担当：</w:t>
                      </w:r>
                      <w:r w:rsidR="002433B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大和田、加藤</w:t>
                      </w:r>
                    </w:p>
                    <w:p w:rsidR="00A27D73" w:rsidRDefault="00BE2F9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E2F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BE2F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〒980-0011</w:t>
                      </w:r>
                      <w:r w:rsidRPr="00BE2F9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 </w:t>
                      </w:r>
                      <w:r w:rsidRPr="00BE2F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仙台市青葉区上杉1-14-2　電話：022-225-6697　FAX：022-263-6923</w:t>
                      </w:r>
                    </w:p>
                    <w:p w:rsidR="00BE2F9E" w:rsidRPr="00BE2F9E" w:rsidRDefault="00BE2F9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e-mail：soudan＠joho-miyagi.or.jp　     ホームページ：http://www.joho-miyagi.or.jp/agri/</w:t>
                      </w:r>
                    </w:p>
                  </w:txbxContent>
                </v:textbox>
              </v:roundrect>
            </w:pict>
          </mc:Fallback>
        </mc:AlternateContent>
      </w:r>
      <w:r w:rsidR="00A27D73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</w:t>
      </w:r>
    </w:p>
    <w:p w:rsidR="00781DFA" w:rsidRDefault="00781DFA" w:rsidP="00781DFA">
      <w:pPr>
        <w:jc w:val="center"/>
        <w:rPr>
          <w:rFonts w:ascii="HG丸ｺﾞｼｯｸM-PRO" w:eastAsia="HG丸ｺﾞｼｯｸM-PRO"/>
          <w:b/>
          <w:bCs/>
          <w:kern w:val="0"/>
          <w:sz w:val="28"/>
          <w:szCs w:val="28"/>
        </w:rPr>
      </w:pPr>
    </w:p>
    <w:p w:rsidR="000D3C65" w:rsidRPr="00A27D73" w:rsidRDefault="002433B2" w:rsidP="00A27D73">
      <w:pPr>
        <w:spacing w:line="720" w:lineRule="auto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95885</wp:posOffset>
                </wp:positionV>
                <wp:extent cx="6029325" cy="371475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16E80" id="Rectangle 2" o:spid="_x0000_s1026" style="position:absolute;left:0;text-align:left;margin-left:1.1pt;margin-top:7.55pt;width:474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  <w:r w:rsidR="000D3C65" w:rsidRPr="003768B6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平成</w:t>
      </w:r>
      <w:r w:rsidRPr="003768B6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2８</w:t>
      </w:r>
      <w:r w:rsidR="000D3C65" w:rsidRPr="003768B6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年度アグリビジネス</w:t>
      </w:r>
      <w:r w:rsidR="0041414F" w:rsidRPr="003768B6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実践</w:t>
      </w:r>
      <w:r w:rsidR="00CA0414" w:rsidRPr="003768B6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講座</w:t>
      </w:r>
      <w:r w:rsidR="000D3C65" w:rsidRPr="003768B6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受講申込</w:t>
      </w:r>
      <w:r w:rsidR="000D3C65" w:rsidRPr="003768B6">
        <w:rPr>
          <w:rFonts w:ascii="HG丸ｺﾞｼｯｸM-PRO" w:eastAsia="HG丸ｺﾞｼｯｸM-PRO" w:hint="eastAsia"/>
          <w:b/>
          <w:bCs/>
          <w:spacing w:val="11"/>
          <w:kern w:val="0"/>
          <w:sz w:val="28"/>
          <w:szCs w:val="28"/>
          <w:fitText w:val="6744" w:id="703824128"/>
        </w:rPr>
        <w:t>書</w:t>
      </w:r>
      <w:bookmarkStart w:id="0" w:name="_GoBack"/>
      <w:bookmarkEnd w:id="0"/>
    </w:p>
    <w:p w:rsidR="000D3C65" w:rsidRPr="007A5F4C" w:rsidRDefault="000D3C65" w:rsidP="00CB4A78">
      <w:pPr>
        <w:spacing w:line="480" w:lineRule="auto"/>
        <w:rPr>
          <w:rFonts w:ascii="HG丸ｺﾞｼｯｸM-PRO" w:eastAsia="HG丸ｺﾞｼｯｸM-PRO"/>
          <w:sz w:val="24"/>
        </w:rPr>
      </w:pPr>
      <w:r w:rsidRPr="007A5F4C">
        <w:rPr>
          <w:rFonts w:ascii="HG丸ｺﾞｼｯｸM-PRO" w:eastAsia="HG丸ｺﾞｼｯｸM-PRO" w:hint="eastAsia"/>
          <w:b/>
          <w:sz w:val="24"/>
        </w:rPr>
        <w:t>Ａ　基本事項</w:t>
      </w:r>
      <w:r w:rsidRPr="007A5F4C">
        <w:rPr>
          <w:rFonts w:ascii="HG丸ｺﾞｼｯｸM-PRO" w:eastAsia="HG丸ｺﾞｼｯｸM-PRO" w:hint="eastAsia"/>
          <w:sz w:val="24"/>
        </w:rPr>
        <w:t xml:space="preserve">　　　　　　　　　　　　</w:t>
      </w:r>
      <w:r w:rsidR="004F55E9">
        <w:rPr>
          <w:rFonts w:ascii="HG丸ｺﾞｼｯｸM-PRO" w:eastAsia="HG丸ｺﾞｼｯｸM-PRO" w:hint="eastAsia"/>
          <w:sz w:val="24"/>
        </w:rPr>
        <w:t xml:space="preserve">　　　　　</w:t>
      </w:r>
      <w:r w:rsidR="00CB4A78">
        <w:rPr>
          <w:rFonts w:ascii="HG丸ｺﾞｼｯｸM-PRO" w:eastAsia="HG丸ｺﾞｼｯｸM-PRO" w:hint="eastAsia"/>
          <w:sz w:val="24"/>
        </w:rPr>
        <w:t xml:space="preserve">  </w:t>
      </w:r>
      <w:r w:rsidR="004F55E9">
        <w:rPr>
          <w:rFonts w:ascii="HG丸ｺﾞｼｯｸM-PRO" w:eastAsia="HG丸ｺﾞｼｯｸM-PRO" w:hint="eastAsia"/>
          <w:sz w:val="24"/>
        </w:rPr>
        <w:t xml:space="preserve">　</w:t>
      </w:r>
      <w:r w:rsidR="004F55E9">
        <w:rPr>
          <w:rFonts w:ascii="HG丸ｺﾞｼｯｸM-PRO" w:eastAsia="HG丸ｺﾞｼｯｸM-PRO" w:hint="eastAsia"/>
          <w:b/>
          <w:sz w:val="24"/>
          <w:u w:val="single"/>
        </w:rPr>
        <w:t>申込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>月日：</w:t>
      </w:r>
      <w:r w:rsidR="004F55E9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4F55E9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>月</w:t>
      </w:r>
      <w:r w:rsidR="004F55E9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 xml:space="preserve">　　日</w:t>
      </w:r>
    </w:p>
    <w:tbl>
      <w:tblPr>
        <w:tblW w:w="95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22"/>
        <w:gridCol w:w="2850"/>
        <w:gridCol w:w="3030"/>
        <w:gridCol w:w="237"/>
        <w:gridCol w:w="2160"/>
      </w:tblGrid>
      <w:tr w:rsidR="000D3C65" w:rsidRPr="007A5F4C" w:rsidTr="00E70EF1">
        <w:trPr>
          <w:trHeight w:val="315"/>
        </w:trPr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6117" w:type="dxa"/>
            <w:gridSpan w:val="3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</w:tr>
      <w:tr w:rsidR="000D3C65" w:rsidRPr="007A5F4C" w:rsidTr="00EC43A8">
        <w:trPr>
          <w:cantSplit/>
          <w:trHeight w:val="615"/>
        </w:trPr>
        <w:tc>
          <w:tcPr>
            <w:tcW w:w="1260" w:type="dxa"/>
            <w:gridSpan w:val="2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昭・平</w:t>
            </w: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年　 月 　日</w:t>
            </w:r>
          </w:p>
        </w:tc>
      </w:tr>
      <w:tr w:rsidR="000D3C65" w:rsidRPr="007A5F4C" w:rsidTr="00EC43A8">
        <w:trPr>
          <w:cantSplit/>
          <w:trHeight w:val="315"/>
        </w:trPr>
        <w:tc>
          <w:tcPr>
            <w:tcW w:w="1260" w:type="dxa"/>
            <w:gridSpan w:val="2"/>
            <w:vMerge w:val="restart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</w:tc>
        <w:tc>
          <w:tcPr>
            <w:tcW w:w="6117" w:type="dxa"/>
            <w:gridSpan w:val="3"/>
            <w:vMerge w:val="restart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345"/>
        </w:trPr>
        <w:tc>
          <w:tcPr>
            <w:tcW w:w="1260" w:type="dxa"/>
            <w:gridSpan w:val="2"/>
            <w:vMerge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7" w:type="dxa"/>
            <w:gridSpan w:val="3"/>
            <w:vMerge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性　　別</w:t>
            </w:r>
          </w:p>
        </w:tc>
      </w:tr>
      <w:tr w:rsidR="003A1A3F" w:rsidRPr="007A5F4C" w:rsidTr="00B43D8B">
        <w:trPr>
          <w:cantSplit/>
          <w:trHeight w:val="783"/>
        </w:trPr>
        <w:tc>
          <w:tcPr>
            <w:tcW w:w="1260" w:type="dxa"/>
            <w:gridSpan w:val="2"/>
            <w:vAlign w:val="center"/>
          </w:tcPr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6117" w:type="dxa"/>
            <w:gridSpan w:val="3"/>
          </w:tcPr>
          <w:p w:rsidR="003A1A3F" w:rsidRDefault="003A1A3F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</w:tcPr>
          <w:p w:rsidR="003A1A3F" w:rsidRPr="007A5F4C" w:rsidRDefault="003A1A3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3A1A3F" w:rsidRPr="007A5F4C" w:rsidRDefault="003A1A3F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□ 男　 □ 女</w:t>
            </w:r>
          </w:p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490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（　　　　）　　　　－　　　</w:t>
            </w:r>
          </w:p>
        </w:tc>
        <w:tc>
          <w:tcPr>
            <w:tcW w:w="2160" w:type="dxa"/>
            <w:vMerge w:val="restart"/>
          </w:tcPr>
          <w:p w:rsidR="00266BDC" w:rsidRDefault="003768B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農業関係</w:t>
            </w: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（　　　　　年）</w:t>
            </w:r>
          </w:p>
        </w:tc>
      </w:tr>
      <w:tr w:rsidR="000D3C65" w:rsidRPr="007A5F4C" w:rsidTr="00EC43A8">
        <w:trPr>
          <w:cantSplit/>
          <w:trHeight w:val="425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（　　　　）　　　　－　　　</w:t>
            </w:r>
          </w:p>
        </w:tc>
        <w:tc>
          <w:tcPr>
            <w:tcW w:w="2160" w:type="dxa"/>
            <w:vMerge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66BDC" w:rsidRPr="007A5F4C" w:rsidTr="00EC43A8">
        <w:trPr>
          <w:cantSplit/>
          <w:trHeight w:val="41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F06BD" w:rsidRPr="007A5F4C" w:rsidTr="00EC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AC35A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経営概要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作目・部門名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　営　規　模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  　　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3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  <w:tr w:rsidR="00E70EF1" w:rsidRPr="007A5F4C" w:rsidTr="0034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</w:tbl>
    <w:p w:rsidR="00341AAD" w:rsidRPr="00EA3A2D" w:rsidRDefault="00341AAD" w:rsidP="00E806A8">
      <w:pPr>
        <w:pStyle w:val="3"/>
        <w:ind w:firstLineChars="0"/>
        <w:rPr>
          <w:rFonts w:ascii="HG丸ｺﾞｼｯｸM-PRO" w:eastAsia="HG丸ｺﾞｼｯｸM-PRO"/>
          <w:sz w:val="20"/>
        </w:rPr>
      </w:pPr>
    </w:p>
    <w:p w:rsidR="00F516CF" w:rsidRDefault="00FF06BD" w:rsidP="00CB4A78">
      <w:pPr>
        <w:pStyle w:val="3"/>
        <w:spacing w:line="480" w:lineRule="auto"/>
        <w:ind w:leftChars="15" w:left="241" w:hangingChars="87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Ｂ　受講の動機</w:t>
      </w:r>
      <w:r w:rsidR="0041414F">
        <w:rPr>
          <w:rFonts w:ascii="HG丸ｺﾞｼｯｸM-PRO" w:eastAsia="HG丸ｺﾞｼｯｸM-PRO" w:hint="eastAsia"/>
          <w:sz w:val="24"/>
          <w:szCs w:val="24"/>
        </w:rPr>
        <w:t>、今後の事業展開方向等</w:t>
      </w:r>
    </w:p>
    <w:tbl>
      <w:tblPr>
        <w:tblW w:w="9495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B5663B" w:rsidTr="0041414F">
        <w:trPr>
          <w:trHeight w:val="413"/>
        </w:trPr>
        <w:tc>
          <w:tcPr>
            <w:tcW w:w="9495" w:type="dxa"/>
            <w:tcBorders>
              <w:bottom w:val="single" w:sz="4" w:space="0" w:color="auto"/>
            </w:tcBorders>
            <w:vAlign w:val="center"/>
          </w:tcPr>
          <w:p w:rsidR="0041414F" w:rsidRDefault="0041414F" w:rsidP="0041414F">
            <w:pPr>
              <w:pStyle w:val="3"/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１. 受講の動機</w:t>
            </w:r>
          </w:p>
        </w:tc>
      </w:tr>
      <w:tr w:rsidR="0041414F" w:rsidTr="00C465B3">
        <w:trPr>
          <w:trHeight w:val="1304"/>
        </w:trPr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41414F" w:rsidRPr="00C465B3" w:rsidRDefault="0041414F" w:rsidP="00C465B3">
            <w:pPr>
              <w:pStyle w:val="3"/>
              <w:ind w:left="220" w:hanging="22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</w:tr>
      <w:tr w:rsidR="0041414F" w:rsidTr="0041414F">
        <w:trPr>
          <w:trHeight w:val="420"/>
        </w:trPr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14F" w:rsidRDefault="0041414F" w:rsidP="0041414F">
            <w:pPr>
              <w:pStyle w:val="3"/>
              <w:ind w:left="241" w:hanging="241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２. 今後の事業展開方向</w:t>
            </w:r>
          </w:p>
          <w:p w:rsidR="0041414F" w:rsidRPr="00331D6B" w:rsidRDefault="00331D6B" w:rsidP="00331D6B">
            <w:pPr>
              <w:pStyle w:val="3"/>
              <w:ind w:leftChars="100" w:firstLineChars="100" w:firstLine="200"/>
              <w:rPr>
                <w:rFonts w:ascii="HG丸ｺﾞｼｯｸM-PRO" w:eastAsia="HG丸ｺﾞｼｯｸM-PRO"/>
                <w:sz w:val="20"/>
              </w:rPr>
            </w:pPr>
            <w:r w:rsidRPr="00331D6B">
              <w:rPr>
                <w:rFonts w:ascii="HG丸ｺﾞｼｯｸM-PRO" w:eastAsia="HG丸ｺﾞｼｯｸM-PRO" w:hint="eastAsia"/>
                <w:b w:val="0"/>
                <w:sz w:val="20"/>
              </w:rPr>
              <w:t>現段階の事業構想、目指す経営の姿をできるだけ詳しくご記入ください（どの部門、品目をどのようにしていきたいか</w:t>
            </w:r>
            <w:r w:rsidR="00C465B3">
              <w:rPr>
                <w:rFonts w:ascii="HG丸ｺﾞｼｯｸM-PRO" w:eastAsia="HG丸ｺﾞｼｯｸM-PRO" w:hint="eastAsia"/>
                <w:b w:val="0"/>
                <w:sz w:val="20"/>
              </w:rPr>
              <w:t xml:space="preserve"> </w:t>
            </w:r>
            <w:r w:rsidRPr="00331D6B">
              <w:rPr>
                <w:rFonts w:ascii="HG丸ｺﾞｼｯｸM-PRO" w:eastAsia="HG丸ｺﾞｼｯｸM-PRO" w:hint="eastAsia"/>
                <w:b w:val="0"/>
                <w:sz w:val="20"/>
              </w:rPr>
              <w:t>等）。</w:t>
            </w:r>
          </w:p>
        </w:tc>
      </w:tr>
      <w:tr w:rsidR="0041414F" w:rsidTr="00781DFA">
        <w:trPr>
          <w:trHeight w:val="1401"/>
        </w:trPr>
        <w:tc>
          <w:tcPr>
            <w:tcW w:w="9495" w:type="dxa"/>
            <w:tcBorders>
              <w:top w:val="single" w:sz="4" w:space="0" w:color="auto"/>
            </w:tcBorders>
          </w:tcPr>
          <w:p w:rsidR="0041414F" w:rsidRPr="00C465B3" w:rsidRDefault="0041414F" w:rsidP="00C465B3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</w:tr>
    </w:tbl>
    <w:p w:rsidR="00781DFA" w:rsidRPr="00781DFA" w:rsidRDefault="00781DFA" w:rsidP="00781DFA">
      <w:pPr>
        <w:pStyle w:val="3"/>
        <w:spacing w:beforeLines="20" w:before="57"/>
        <w:ind w:left="180" w:hanging="180"/>
        <w:rPr>
          <w:rFonts w:ascii="HG丸ｺﾞｼｯｸM-PRO" w:eastAsia="HG丸ｺﾞｼｯｸM-PRO"/>
          <w:b w:val="0"/>
          <w:sz w:val="18"/>
          <w:szCs w:val="18"/>
        </w:rPr>
      </w:pPr>
      <w:r w:rsidRPr="00781DFA">
        <w:rPr>
          <w:rFonts w:ascii="HG丸ｺﾞｼｯｸM-PRO" w:eastAsia="HG丸ｺﾞｼｯｸM-PRO" w:hint="eastAsia"/>
          <w:b w:val="0"/>
          <w:sz w:val="18"/>
          <w:szCs w:val="18"/>
        </w:rPr>
        <w:t>※お申し込みいただいた受講申込書については、当機構の個人情報保護規定（プライバシーポリシー）に基づき、</w:t>
      </w:r>
      <w:r>
        <w:rPr>
          <w:rFonts w:ascii="HG丸ｺﾞｼｯｸM-PRO" w:eastAsia="HG丸ｺﾞｼｯｸM-PRO" w:hint="eastAsia"/>
          <w:b w:val="0"/>
          <w:sz w:val="18"/>
          <w:szCs w:val="18"/>
        </w:rPr>
        <w:t>当講座</w:t>
      </w:r>
      <w:r w:rsidRPr="00781DFA">
        <w:rPr>
          <w:rFonts w:ascii="HG丸ｺﾞｼｯｸM-PRO" w:eastAsia="HG丸ｺﾞｼｯｸM-PRO" w:hint="eastAsia"/>
          <w:b w:val="0"/>
          <w:sz w:val="18"/>
          <w:szCs w:val="18"/>
        </w:rPr>
        <w:t>の運営目的の範囲内にて適切に取り扱いします。</w:t>
      </w:r>
    </w:p>
    <w:p w:rsidR="00B5663B" w:rsidRPr="00B43D8B" w:rsidRDefault="00055D71" w:rsidP="00331D6B">
      <w:pPr>
        <w:pStyle w:val="3"/>
        <w:ind w:left="0" w:firstLineChars="0" w:firstLine="0"/>
        <w:jc w:val="center"/>
        <w:rPr>
          <w:rFonts w:ascii="HG丸ｺﾞｼｯｸM-PRO" w:eastAsia="HG丸ｺﾞｼｯｸM-PRO"/>
          <w:sz w:val="24"/>
          <w:szCs w:val="24"/>
        </w:rPr>
      </w:pPr>
      <w:r w:rsidRPr="00B43D8B">
        <w:rPr>
          <w:rFonts w:ascii="HG丸ｺﾞｼｯｸM-PRO" w:eastAsia="HG丸ｺﾞｼｯｸM-PRO" w:hint="eastAsia"/>
          <w:sz w:val="24"/>
          <w:szCs w:val="24"/>
        </w:rPr>
        <w:t>申込期限：平成</w:t>
      </w:r>
      <w:r w:rsidR="002433B2">
        <w:rPr>
          <w:rFonts w:ascii="HG丸ｺﾞｼｯｸM-PRO" w:eastAsia="HG丸ｺﾞｼｯｸM-PRO" w:hint="eastAsia"/>
          <w:sz w:val="24"/>
          <w:szCs w:val="24"/>
        </w:rPr>
        <w:t>28</w:t>
      </w:r>
      <w:r w:rsidR="00E806A8" w:rsidRPr="00B43D8B">
        <w:rPr>
          <w:rFonts w:ascii="HG丸ｺﾞｼｯｸM-PRO" w:eastAsia="HG丸ｺﾞｼｯｸM-PRO" w:hint="eastAsia"/>
          <w:sz w:val="24"/>
          <w:szCs w:val="24"/>
        </w:rPr>
        <w:t>年</w:t>
      </w:r>
      <w:r w:rsidR="002433B2">
        <w:rPr>
          <w:rFonts w:ascii="HG丸ｺﾞｼｯｸM-PRO" w:eastAsia="HG丸ｺﾞｼｯｸM-PRO" w:hint="eastAsia"/>
          <w:sz w:val="24"/>
          <w:szCs w:val="24"/>
        </w:rPr>
        <w:t>12</w:t>
      </w:r>
      <w:r w:rsidRPr="00B43D8B">
        <w:rPr>
          <w:rFonts w:ascii="HG丸ｺﾞｼｯｸM-PRO" w:eastAsia="HG丸ｺﾞｼｯｸM-PRO" w:hint="eastAsia"/>
          <w:sz w:val="24"/>
          <w:szCs w:val="24"/>
        </w:rPr>
        <w:t>月</w:t>
      </w:r>
      <w:r w:rsidR="002433B2">
        <w:rPr>
          <w:rFonts w:ascii="HG丸ｺﾞｼｯｸM-PRO" w:eastAsia="HG丸ｺﾞｼｯｸM-PRO" w:hint="eastAsia"/>
          <w:sz w:val="24"/>
          <w:szCs w:val="24"/>
        </w:rPr>
        <w:t>20日（火</w:t>
      </w:r>
      <w:r w:rsidRPr="00B43D8B">
        <w:rPr>
          <w:rFonts w:ascii="HG丸ｺﾞｼｯｸM-PRO" w:eastAsia="HG丸ｺﾞｼｯｸM-PRO" w:hint="eastAsia"/>
          <w:sz w:val="24"/>
          <w:szCs w:val="24"/>
        </w:rPr>
        <w:t xml:space="preserve">）　</w:t>
      </w:r>
    </w:p>
    <w:sectPr w:rsidR="00B5663B" w:rsidRPr="00B43D8B" w:rsidSect="00401BAC">
      <w:headerReference w:type="default" r:id="rId8"/>
      <w:pgSz w:w="11906" w:h="16838" w:code="9"/>
      <w:pgMar w:top="1134" w:right="1418" w:bottom="56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6B" w:rsidRDefault="00331D6B" w:rsidP="0024061D">
      <w:r>
        <w:separator/>
      </w:r>
    </w:p>
  </w:endnote>
  <w:endnote w:type="continuationSeparator" w:id="0">
    <w:p w:rsidR="00331D6B" w:rsidRDefault="00331D6B" w:rsidP="002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6B" w:rsidRDefault="00331D6B" w:rsidP="0024061D">
      <w:r>
        <w:separator/>
      </w:r>
    </w:p>
  </w:footnote>
  <w:footnote w:type="continuationSeparator" w:id="0">
    <w:p w:rsidR="00331D6B" w:rsidRDefault="00331D6B" w:rsidP="0024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6B" w:rsidRPr="00EC43A8" w:rsidRDefault="00331D6B" w:rsidP="00EC43A8">
    <w:pPr>
      <w:pStyle w:val="a8"/>
      <w:ind w:firstLineChars="2900" w:firstLine="8152"/>
      <w:rPr>
        <w:rFonts w:ascii="HG丸ｺﾞｼｯｸM-PRO" w:eastAsia="HG丸ｺﾞｼｯｸM-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4D9"/>
    <w:multiLevelType w:val="hybridMultilevel"/>
    <w:tmpl w:val="4350CB82"/>
    <w:lvl w:ilvl="0" w:tplc="96549E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F0DDE"/>
    <w:multiLevelType w:val="hybridMultilevel"/>
    <w:tmpl w:val="AD94744A"/>
    <w:lvl w:ilvl="0" w:tplc="099CE690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D457298"/>
    <w:multiLevelType w:val="hybridMultilevel"/>
    <w:tmpl w:val="F094EC90"/>
    <w:lvl w:ilvl="0" w:tplc="2EF4CC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B0D9E"/>
    <w:multiLevelType w:val="singleLevel"/>
    <w:tmpl w:val="3FE6D7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317B7361"/>
    <w:multiLevelType w:val="hybridMultilevel"/>
    <w:tmpl w:val="BF04AF10"/>
    <w:lvl w:ilvl="0" w:tplc="2334E75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347EA"/>
    <w:multiLevelType w:val="singleLevel"/>
    <w:tmpl w:val="24A88A6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340C5D52"/>
    <w:multiLevelType w:val="singleLevel"/>
    <w:tmpl w:val="CCF8C8F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7" w15:restartNumberingAfterBreak="0">
    <w:nsid w:val="43943B12"/>
    <w:multiLevelType w:val="hybridMultilevel"/>
    <w:tmpl w:val="55724B30"/>
    <w:lvl w:ilvl="0" w:tplc="CECC1CB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C2A1F30"/>
    <w:multiLevelType w:val="hybridMultilevel"/>
    <w:tmpl w:val="6D5AB362"/>
    <w:lvl w:ilvl="0" w:tplc="A0D242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453C01"/>
    <w:multiLevelType w:val="singleLevel"/>
    <w:tmpl w:val="7CB80A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777819C0"/>
    <w:multiLevelType w:val="hybridMultilevel"/>
    <w:tmpl w:val="3306CC64"/>
    <w:lvl w:ilvl="0" w:tplc="BA606D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4A0CC6"/>
    <w:multiLevelType w:val="singleLevel"/>
    <w:tmpl w:val="717405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7B3D1401"/>
    <w:multiLevelType w:val="hybridMultilevel"/>
    <w:tmpl w:val="CADCE430"/>
    <w:lvl w:ilvl="0" w:tplc="788275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AF34FD"/>
    <w:multiLevelType w:val="hybridMultilevel"/>
    <w:tmpl w:val="89248C68"/>
    <w:lvl w:ilvl="0" w:tplc="6F4661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C508D9"/>
    <w:multiLevelType w:val="hybridMultilevel"/>
    <w:tmpl w:val="624C8062"/>
    <w:lvl w:ilvl="0" w:tplc="96BC50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87"/>
  <w:displayHorizontalDrawingGridEvery w:val="0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F"/>
    <w:rsid w:val="000228E1"/>
    <w:rsid w:val="00055D71"/>
    <w:rsid w:val="00061867"/>
    <w:rsid w:val="000D3C65"/>
    <w:rsid w:val="000E7E4F"/>
    <w:rsid w:val="00151301"/>
    <w:rsid w:val="0016389C"/>
    <w:rsid w:val="001643C9"/>
    <w:rsid w:val="002211BD"/>
    <w:rsid w:val="0024061D"/>
    <w:rsid w:val="002433B2"/>
    <w:rsid w:val="00266BDC"/>
    <w:rsid w:val="0029338A"/>
    <w:rsid w:val="002B5309"/>
    <w:rsid w:val="0030549F"/>
    <w:rsid w:val="00331D6B"/>
    <w:rsid w:val="00341AAD"/>
    <w:rsid w:val="003740DF"/>
    <w:rsid w:val="003768B6"/>
    <w:rsid w:val="003A1A3F"/>
    <w:rsid w:val="003D37F5"/>
    <w:rsid w:val="00401BAC"/>
    <w:rsid w:val="0041414F"/>
    <w:rsid w:val="00480CD3"/>
    <w:rsid w:val="00481340"/>
    <w:rsid w:val="004F55E9"/>
    <w:rsid w:val="00537F9E"/>
    <w:rsid w:val="00563933"/>
    <w:rsid w:val="00632449"/>
    <w:rsid w:val="00687CB8"/>
    <w:rsid w:val="00724EC2"/>
    <w:rsid w:val="00781DFA"/>
    <w:rsid w:val="007A5F4C"/>
    <w:rsid w:val="007C262F"/>
    <w:rsid w:val="00A27D73"/>
    <w:rsid w:val="00A41825"/>
    <w:rsid w:val="00AC35A0"/>
    <w:rsid w:val="00AE58B9"/>
    <w:rsid w:val="00AE7A72"/>
    <w:rsid w:val="00B43D8B"/>
    <w:rsid w:val="00B5663B"/>
    <w:rsid w:val="00BE2F9E"/>
    <w:rsid w:val="00BE4197"/>
    <w:rsid w:val="00C150FF"/>
    <w:rsid w:val="00C465B3"/>
    <w:rsid w:val="00C847BD"/>
    <w:rsid w:val="00CA0414"/>
    <w:rsid w:val="00CB4A78"/>
    <w:rsid w:val="00CE31D1"/>
    <w:rsid w:val="00D56BA4"/>
    <w:rsid w:val="00D61C4A"/>
    <w:rsid w:val="00D815F4"/>
    <w:rsid w:val="00E15960"/>
    <w:rsid w:val="00E70EF1"/>
    <w:rsid w:val="00E806A8"/>
    <w:rsid w:val="00EA3A2D"/>
    <w:rsid w:val="00EA5E8C"/>
    <w:rsid w:val="00EC43A8"/>
    <w:rsid w:val="00F516C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257D3A15-D831-4BF6-ABD2-FDB8962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5309"/>
  </w:style>
  <w:style w:type="character" w:styleId="a4">
    <w:name w:val="Hyperlink"/>
    <w:basedOn w:val="a0"/>
    <w:rsid w:val="002B5309"/>
    <w:rPr>
      <w:color w:val="0000FF"/>
      <w:u w:val="single"/>
    </w:rPr>
  </w:style>
  <w:style w:type="paragraph" w:styleId="a5">
    <w:name w:val="Body Text"/>
    <w:basedOn w:val="a"/>
    <w:rsid w:val="002B5309"/>
    <w:pPr>
      <w:tabs>
        <w:tab w:val="left" w:pos="3240"/>
      </w:tabs>
    </w:pPr>
    <w:rPr>
      <w:rFonts w:eastAsia="ＭＳ ゴシック"/>
      <w:b/>
    </w:rPr>
  </w:style>
  <w:style w:type="paragraph" w:styleId="a6">
    <w:name w:val="Body Text Indent"/>
    <w:basedOn w:val="a"/>
    <w:rsid w:val="002B5309"/>
    <w:pPr>
      <w:ind w:leftChars="171" w:left="359" w:firstLineChars="100" w:firstLine="210"/>
    </w:pPr>
    <w:rPr>
      <w:rFonts w:ascii="HG丸ｺﾞｼｯｸM-PRO" w:eastAsia="HG丸ｺﾞｼｯｸM-PRO"/>
      <w:szCs w:val="24"/>
    </w:rPr>
  </w:style>
  <w:style w:type="paragraph" w:styleId="2">
    <w:name w:val="Body Text Indent 2"/>
    <w:basedOn w:val="a"/>
    <w:rsid w:val="002B5309"/>
    <w:pPr>
      <w:ind w:leftChars="200" w:left="420" w:firstLineChars="100" w:firstLine="210"/>
    </w:pPr>
    <w:rPr>
      <w:rFonts w:ascii="HG丸ｺﾞｼｯｸM-PRO" w:eastAsia="HG丸ｺﾞｼｯｸM-PRO"/>
      <w:szCs w:val="24"/>
    </w:rPr>
  </w:style>
  <w:style w:type="paragraph" w:styleId="3">
    <w:name w:val="Body Text Indent 3"/>
    <w:basedOn w:val="a"/>
    <w:rsid w:val="002B5309"/>
    <w:pPr>
      <w:ind w:left="210" w:hangingChars="100" w:hanging="210"/>
    </w:pPr>
    <w:rPr>
      <w:rFonts w:eastAsia="ＭＳ Ｐゴシック"/>
      <w:b/>
      <w:bCs/>
    </w:rPr>
  </w:style>
  <w:style w:type="character" w:styleId="a7">
    <w:name w:val="FollowedHyperlink"/>
    <w:basedOn w:val="a0"/>
    <w:rsid w:val="002B5309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61D"/>
    <w:rPr>
      <w:kern w:val="2"/>
      <w:sz w:val="21"/>
    </w:rPr>
  </w:style>
  <w:style w:type="paragraph" w:styleId="aa">
    <w:name w:val="footer"/>
    <w:basedOn w:val="a"/>
    <w:link w:val="ab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061D"/>
    <w:rPr>
      <w:kern w:val="2"/>
      <w:sz w:val="21"/>
    </w:rPr>
  </w:style>
  <w:style w:type="paragraph" w:styleId="ac">
    <w:name w:val="Balloon Text"/>
    <w:basedOn w:val="a"/>
    <w:link w:val="ad"/>
    <w:rsid w:val="0005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55D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C1A3-84B5-4FAC-A5EF-82FF4BCD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平成11年1月</vt:lpstr>
      <vt:lpstr>平成11年1月</vt:lpstr>
    </vt:vector>
  </TitlesOfParts>
  <Company>宮城大学総合研究所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平成11年1月</dc:title>
  <dc:subject/>
  <dc:creator>ＢＢ</dc:creator>
  <cp:keywords/>
  <cp:lastModifiedBy>大和田　祥代</cp:lastModifiedBy>
  <cp:revision>2</cp:revision>
  <cp:lastPrinted>2014-10-01T23:19:00Z</cp:lastPrinted>
  <dcterms:created xsi:type="dcterms:W3CDTF">2016-11-16T02:38:00Z</dcterms:created>
  <dcterms:modified xsi:type="dcterms:W3CDTF">2016-11-16T02:38:00Z</dcterms:modified>
</cp:coreProperties>
</file>